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9B" w:rsidRDefault="003C3F9B" w:rsidP="003C3F9B">
      <w:pPr>
        <w:pStyle w:val="20"/>
        <w:framePr w:w="9418" w:h="801" w:hRule="exact" w:wrap="none" w:vAnchor="page" w:hAnchor="page" w:x="1344" w:y="770"/>
        <w:shd w:val="clear" w:color="auto" w:fill="auto"/>
        <w:spacing w:after="0" w:line="374" w:lineRule="exact"/>
        <w:ind w:right="80"/>
      </w:pPr>
      <w:r>
        <w:t>Муниципальное бюджетное дошкольное образовательное учреждение -</w:t>
      </w:r>
      <w:r>
        <w:br/>
        <w:t>центр развития ребенка - детский сад № 866 «Семицветик»</w:t>
      </w:r>
    </w:p>
    <w:p w:rsidR="003C3F9B" w:rsidRDefault="003C3F9B" w:rsidP="003C3F9B">
      <w:pPr>
        <w:pStyle w:val="10"/>
        <w:framePr w:w="9418" w:h="1805" w:hRule="exact" w:wrap="none" w:vAnchor="page" w:hAnchor="page" w:x="1344" w:y="6388"/>
        <w:shd w:val="clear" w:color="auto" w:fill="auto"/>
        <w:spacing w:before="0" w:after="0" w:line="581" w:lineRule="exact"/>
        <w:ind w:right="500"/>
      </w:pPr>
      <w:bookmarkStart w:id="0" w:name="bookmark6"/>
      <w:r>
        <w:t>Примерный план-конспект организации</w:t>
      </w:r>
      <w:r>
        <w:br/>
        <w:t>сюжетно-ролевой игры «Улицы города»</w:t>
      </w:r>
      <w:r>
        <w:br/>
        <w:t>в подготовительной группе</w:t>
      </w:r>
      <w:bookmarkEnd w:id="0"/>
    </w:p>
    <w:p w:rsidR="003C3F9B" w:rsidRDefault="003C3F9B" w:rsidP="003C3F9B">
      <w:pPr>
        <w:pStyle w:val="20"/>
        <w:framePr w:w="9418" w:h="1180" w:hRule="exact" w:wrap="none" w:vAnchor="page" w:hAnchor="page" w:x="1344" w:y="11503"/>
        <w:shd w:val="clear" w:color="auto" w:fill="auto"/>
        <w:spacing w:after="0" w:line="374" w:lineRule="exact"/>
        <w:ind w:left="5664"/>
        <w:jc w:val="left"/>
      </w:pPr>
      <w:r>
        <w:t xml:space="preserve">Подготовила и провела воспитатель </w:t>
      </w:r>
    </w:p>
    <w:p w:rsidR="003C3F9B" w:rsidRDefault="005507AE" w:rsidP="003C3F9B">
      <w:pPr>
        <w:pStyle w:val="20"/>
        <w:framePr w:w="9418" w:h="1180" w:hRule="exact" w:wrap="none" w:vAnchor="page" w:hAnchor="page" w:x="1344" w:y="11503"/>
        <w:shd w:val="clear" w:color="auto" w:fill="auto"/>
        <w:spacing w:after="0" w:line="374" w:lineRule="exact"/>
        <w:ind w:left="5664"/>
        <w:jc w:val="left"/>
      </w:pPr>
      <w:r>
        <w:t>Тимохина</w:t>
      </w:r>
      <w:bookmarkStart w:id="1" w:name="_GoBack"/>
      <w:bookmarkEnd w:id="1"/>
      <w:r w:rsidR="00A11781">
        <w:t xml:space="preserve"> Д.В.</w:t>
      </w:r>
    </w:p>
    <w:p w:rsidR="003C3F9B" w:rsidRDefault="003C3F9B" w:rsidP="003C3F9B">
      <w:pPr>
        <w:pStyle w:val="20"/>
        <w:framePr w:w="9418" w:h="337" w:hRule="exact" w:wrap="none" w:vAnchor="page" w:hAnchor="page" w:x="1344" w:y="14938"/>
        <w:shd w:val="clear" w:color="auto" w:fill="auto"/>
        <w:spacing w:after="0" w:line="280" w:lineRule="exact"/>
        <w:ind w:right="80"/>
      </w:pPr>
      <w:r>
        <w:t>Мытищи - 16</w:t>
      </w:r>
    </w:p>
    <w:p w:rsidR="003C3F9B" w:rsidRDefault="003C3F9B" w:rsidP="003C3F9B">
      <w:pPr>
        <w:rPr>
          <w:sz w:val="2"/>
          <w:szCs w:val="2"/>
        </w:rPr>
        <w:sectPr w:rsidR="003C3F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3F9B" w:rsidRDefault="003C3F9B" w:rsidP="003C3F9B">
      <w:pPr>
        <w:pStyle w:val="20"/>
        <w:framePr w:w="9816" w:h="3258" w:hRule="exact" w:wrap="none" w:vAnchor="page" w:hAnchor="page" w:x="1131" w:y="773"/>
        <w:shd w:val="clear" w:color="auto" w:fill="auto"/>
        <w:spacing w:after="0" w:line="317" w:lineRule="exact"/>
        <w:ind w:left="420"/>
        <w:jc w:val="left"/>
      </w:pPr>
      <w:r>
        <w:rPr>
          <w:rStyle w:val="21"/>
        </w:rPr>
        <w:lastRenderedPageBreak/>
        <w:t xml:space="preserve">Программное содержание. </w:t>
      </w:r>
      <w:r>
        <w:t>Использовать игру для воспитания нравственных чувств: забота о близких, друзьях, умение оценивать доброту. Формировать навыки коллективной игры: умение договариваться, стремление уважать замыслы других детей, умение отстаивать свое мнение. Развивать инициативу, организаторские и творческие способности детей. Побуждать детей более широко использовать в игре знания об окружающей жизни, умение реализовывать их на практике. Учить самостоятельно распределять роли, действовать в соответствии с взятой на себя ролью. Через игру развивать интерес к труду работников ГИБДД, желание узнать, как можно больше об их труде.</w:t>
      </w:r>
    </w:p>
    <w:p w:rsidR="003C3F9B" w:rsidRDefault="003C3F9B" w:rsidP="003C3F9B">
      <w:pPr>
        <w:pStyle w:val="23"/>
        <w:framePr w:w="9816" w:h="10338" w:hRule="exact" w:wrap="none" w:vAnchor="page" w:hAnchor="page" w:x="1131" w:y="4354"/>
        <w:shd w:val="clear" w:color="auto" w:fill="auto"/>
        <w:spacing w:before="0" w:after="351" w:line="280" w:lineRule="exact"/>
        <w:ind w:right="360"/>
      </w:pPr>
      <w:bookmarkStart w:id="2" w:name="bookmark7"/>
      <w:r>
        <w:t>Содержание ролей.</w:t>
      </w:r>
      <w:bookmarkEnd w:id="2"/>
    </w:p>
    <w:p w:rsidR="003C3F9B" w:rsidRDefault="003C3F9B" w:rsidP="003C3F9B">
      <w:pPr>
        <w:pStyle w:val="20"/>
        <w:framePr w:w="9816" w:h="10338" w:hRule="exact" w:wrap="none" w:vAnchor="page" w:hAnchor="page" w:x="1131" w:y="4354"/>
        <w:numPr>
          <w:ilvl w:val="0"/>
          <w:numId w:val="1"/>
        </w:numPr>
        <w:shd w:val="clear" w:color="auto" w:fill="auto"/>
        <w:tabs>
          <w:tab w:val="left" w:pos="359"/>
        </w:tabs>
        <w:spacing w:after="325" w:line="280" w:lineRule="exact"/>
        <w:jc w:val="both"/>
      </w:pPr>
      <w:r>
        <w:rPr>
          <w:rStyle w:val="21"/>
        </w:rPr>
        <w:t xml:space="preserve">Водитель </w:t>
      </w:r>
      <w:r>
        <w:t>- выезжает на маршрут, выполняет указания начальника.</w:t>
      </w:r>
    </w:p>
    <w:p w:rsidR="003C3F9B" w:rsidRDefault="003C3F9B" w:rsidP="003C3F9B">
      <w:pPr>
        <w:pStyle w:val="20"/>
        <w:framePr w:w="9816" w:h="10338" w:hRule="exact" w:wrap="none" w:vAnchor="page" w:hAnchor="page" w:x="1131" w:y="4354"/>
        <w:numPr>
          <w:ilvl w:val="0"/>
          <w:numId w:val="1"/>
        </w:numPr>
        <w:shd w:val="clear" w:color="auto" w:fill="auto"/>
        <w:tabs>
          <w:tab w:val="left" w:pos="359"/>
        </w:tabs>
        <w:spacing w:after="292" w:line="312" w:lineRule="exact"/>
        <w:ind w:left="420" w:right="1680" w:hanging="420"/>
        <w:jc w:val="left"/>
      </w:pPr>
      <w:r>
        <w:rPr>
          <w:rStyle w:val="21"/>
        </w:rPr>
        <w:t xml:space="preserve">Начальник </w:t>
      </w:r>
      <w:r>
        <w:t>- управляет деятельностью водителей, ремонтной и медицинской служб.</w:t>
      </w:r>
    </w:p>
    <w:p w:rsidR="003C3F9B" w:rsidRDefault="003C3F9B" w:rsidP="003C3F9B">
      <w:pPr>
        <w:pStyle w:val="20"/>
        <w:framePr w:w="9816" w:h="10338" w:hRule="exact" w:wrap="none" w:vAnchor="page" w:hAnchor="page" w:x="1131" w:y="4354"/>
        <w:numPr>
          <w:ilvl w:val="0"/>
          <w:numId w:val="1"/>
        </w:numPr>
        <w:shd w:val="clear" w:color="auto" w:fill="auto"/>
        <w:tabs>
          <w:tab w:val="left" w:pos="359"/>
        </w:tabs>
        <w:spacing w:after="293" w:line="322" w:lineRule="exact"/>
        <w:ind w:left="420" w:hanging="420"/>
        <w:jc w:val="left"/>
      </w:pPr>
      <w:r>
        <w:rPr>
          <w:rStyle w:val="21"/>
        </w:rPr>
        <w:t xml:space="preserve">Врач </w:t>
      </w:r>
      <w:r>
        <w:t>- проверяет состояние здоровья водителей, оказывает медицинскую помощь, ставит печать о допуске на работу, направляет на сдачу анализов и к другим специалистам, если находит какие-либо признаки болезни.</w:t>
      </w:r>
    </w:p>
    <w:p w:rsidR="003C3F9B" w:rsidRDefault="003C3F9B" w:rsidP="003C3F9B">
      <w:pPr>
        <w:pStyle w:val="20"/>
        <w:framePr w:w="9816" w:h="10338" w:hRule="exact" w:wrap="none" w:vAnchor="page" w:hAnchor="page" w:x="1131" w:y="4354"/>
        <w:numPr>
          <w:ilvl w:val="0"/>
          <w:numId w:val="1"/>
        </w:numPr>
        <w:shd w:val="clear" w:color="auto" w:fill="auto"/>
        <w:tabs>
          <w:tab w:val="left" w:pos="359"/>
        </w:tabs>
        <w:spacing w:after="308" w:line="331" w:lineRule="exact"/>
        <w:ind w:left="420" w:hanging="420"/>
        <w:jc w:val="left"/>
      </w:pPr>
      <w:r>
        <w:rPr>
          <w:rStyle w:val="21"/>
        </w:rPr>
        <w:t xml:space="preserve">Техник </w:t>
      </w:r>
      <w:r>
        <w:t>- обслуживает машины, проверяет работу двигателя, действие всех приборов, докладывает начальнику о состоянии техники.</w:t>
      </w:r>
    </w:p>
    <w:p w:rsidR="003C3F9B" w:rsidRDefault="003C3F9B" w:rsidP="003C3F9B">
      <w:pPr>
        <w:pStyle w:val="20"/>
        <w:framePr w:w="9816" w:h="10338" w:hRule="exact" w:wrap="none" w:vAnchor="page" w:hAnchor="page" w:x="1131" w:y="4354"/>
        <w:numPr>
          <w:ilvl w:val="0"/>
          <w:numId w:val="1"/>
        </w:numPr>
        <w:shd w:val="clear" w:color="auto" w:fill="auto"/>
        <w:tabs>
          <w:tab w:val="left" w:pos="359"/>
        </w:tabs>
        <w:spacing w:after="333" w:line="322" w:lineRule="exact"/>
        <w:ind w:left="420" w:hanging="420"/>
        <w:jc w:val="left"/>
      </w:pPr>
      <w:r>
        <w:rPr>
          <w:rStyle w:val="21"/>
        </w:rPr>
        <w:t xml:space="preserve">Инспектор ГИБДД </w:t>
      </w:r>
      <w:r>
        <w:t>- проверяет объекты, информирует о недочетах, дает допуск на функционирование объекта, выписывает штраф за нарушение правил ДД, проводит пропаганду по ПДД.</w:t>
      </w:r>
    </w:p>
    <w:p w:rsidR="003C3F9B" w:rsidRDefault="003C3F9B" w:rsidP="003C3F9B">
      <w:pPr>
        <w:pStyle w:val="20"/>
        <w:framePr w:w="9816" w:h="10338" w:hRule="exact" w:wrap="none" w:vAnchor="page" w:hAnchor="page" w:x="1131" w:y="4354"/>
        <w:numPr>
          <w:ilvl w:val="0"/>
          <w:numId w:val="1"/>
        </w:numPr>
        <w:shd w:val="clear" w:color="auto" w:fill="auto"/>
        <w:tabs>
          <w:tab w:val="left" w:pos="359"/>
        </w:tabs>
        <w:spacing w:after="313" w:line="280" w:lineRule="exact"/>
        <w:jc w:val="both"/>
      </w:pPr>
      <w:r>
        <w:rPr>
          <w:rStyle w:val="21"/>
        </w:rPr>
        <w:t xml:space="preserve">Повар </w:t>
      </w:r>
      <w:r>
        <w:t>- готовит 1, 2, 3-е блюда, бутерброды, пирожные и т.д.</w:t>
      </w:r>
    </w:p>
    <w:p w:rsidR="003C3F9B" w:rsidRDefault="003C3F9B" w:rsidP="003C3F9B">
      <w:pPr>
        <w:pStyle w:val="20"/>
        <w:framePr w:w="9816" w:h="10338" w:hRule="exact" w:wrap="none" w:vAnchor="page" w:hAnchor="page" w:x="1131" w:y="4354"/>
        <w:numPr>
          <w:ilvl w:val="0"/>
          <w:numId w:val="1"/>
        </w:numPr>
        <w:shd w:val="clear" w:color="auto" w:fill="auto"/>
        <w:tabs>
          <w:tab w:val="left" w:pos="359"/>
        </w:tabs>
        <w:spacing w:after="333" w:line="322" w:lineRule="exact"/>
        <w:ind w:left="420" w:hanging="420"/>
        <w:jc w:val="left"/>
      </w:pPr>
      <w:r>
        <w:rPr>
          <w:rStyle w:val="21"/>
        </w:rPr>
        <w:t xml:space="preserve">Раздатчица (буфетчица) </w:t>
      </w:r>
      <w:r>
        <w:t>- выдает пищу (выписывает счет и направляет к кассиру).</w:t>
      </w:r>
    </w:p>
    <w:p w:rsidR="003C3F9B" w:rsidRDefault="003C3F9B" w:rsidP="003C3F9B">
      <w:pPr>
        <w:pStyle w:val="20"/>
        <w:framePr w:w="9816" w:h="10338" w:hRule="exact" w:wrap="none" w:vAnchor="page" w:hAnchor="page" w:x="1131" w:y="4354"/>
        <w:numPr>
          <w:ilvl w:val="0"/>
          <w:numId w:val="1"/>
        </w:numPr>
        <w:shd w:val="clear" w:color="auto" w:fill="auto"/>
        <w:tabs>
          <w:tab w:val="left" w:pos="359"/>
        </w:tabs>
        <w:spacing w:after="309" w:line="280" w:lineRule="exact"/>
        <w:jc w:val="both"/>
      </w:pPr>
      <w:r>
        <w:rPr>
          <w:rStyle w:val="21"/>
        </w:rPr>
        <w:t xml:space="preserve">Кассир </w:t>
      </w:r>
      <w:r>
        <w:t>- берет оплату, дает сдачу, выдает чек.</w:t>
      </w:r>
    </w:p>
    <w:p w:rsidR="003C3F9B" w:rsidRDefault="003C3F9B" w:rsidP="003C3F9B">
      <w:pPr>
        <w:pStyle w:val="20"/>
        <w:framePr w:w="9816" w:h="10338" w:hRule="exact" w:wrap="none" w:vAnchor="page" w:hAnchor="page" w:x="1131" w:y="4354"/>
        <w:numPr>
          <w:ilvl w:val="0"/>
          <w:numId w:val="1"/>
        </w:numPr>
        <w:shd w:val="clear" w:color="auto" w:fill="auto"/>
        <w:tabs>
          <w:tab w:val="left" w:pos="359"/>
        </w:tabs>
        <w:spacing w:after="304" w:line="322" w:lineRule="exact"/>
        <w:ind w:left="420" w:hanging="420"/>
        <w:jc w:val="left"/>
      </w:pPr>
      <w:r>
        <w:rPr>
          <w:rStyle w:val="21"/>
        </w:rPr>
        <w:t xml:space="preserve">Мойщица посуды </w:t>
      </w:r>
      <w:r>
        <w:t>- очищает от остатков пищи, моет, обрабатывает и сушит посуду, протирает столы.</w:t>
      </w:r>
    </w:p>
    <w:p w:rsidR="003C3F9B" w:rsidRDefault="003C3F9B" w:rsidP="003C3F9B">
      <w:pPr>
        <w:pStyle w:val="20"/>
        <w:framePr w:w="9816" w:h="10338" w:hRule="exact" w:wrap="none" w:vAnchor="page" w:hAnchor="page" w:x="1131" w:y="4354"/>
        <w:shd w:val="clear" w:color="auto" w:fill="auto"/>
        <w:spacing w:after="330" w:line="317" w:lineRule="exact"/>
        <w:ind w:left="420" w:right="1280" w:hanging="420"/>
        <w:jc w:val="left"/>
      </w:pPr>
      <w:r w:rsidRPr="00626F68">
        <w:rPr>
          <w:rStyle w:val="21"/>
        </w:rPr>
        <w:t>10.</w:t>
      </w:r>
      <w:r>
        <w:rPr>
          <w:rStyle w:val="21"/>
        </w:rPr>
        <w:t xml:space="preserve"> Уборщица </w:t>
      </w:r>
      <w:r>
        <w:t>- содержит в чистоте помещения, моет пол, стены, окна, протирает пыль.</w:t>
      </w:r>
    </w:p>
    <w:p w:rsidR="003C3F9B" w:rsidRDefault="003C3F9B" w:rsidP="003C3F9B">
      <w:pPr>
        <w:pStyle w:val="20"/>
        <w:framePr w:w="9816" w:h="10338" w:hRule="exact" w:wrap="none" w:vAnchor="page" w:hAnchor="page" w:x="1131" w:y="4354"/>
        <w:shd w:val="clear" w:color="auto" w:fill="auto"/>
        <w:spacing w:after="0" w:line="280" w:lineRule="exact"/>
        <w:jc w:val="both"/>
      </w:pPr>
      <w:r>
        <w:t>11.</w:t>
      </w:r>
      <w:r>
        <w:rPr>
          <w:rStyle w:val="21"/>
        </w:rPr>
        <w:t xml:space="preserve">Кондуктор </w:t>
      </w:r>
      <w:r>
        <w:t>- выдает билеты, берет оплату за проезд, объявляет остановки.</w:t>
      </w:r>
    </w:p>
    <w:p w:rsidR="003C3F9B" w:rsidRDefault="003C3F9B" w:rsidP="003C3F9B">
      <w:pPr>
        <w:rPr>
          <w:sz w:val="2"/>
          <w:szCs w:val="2"/>
        </w:rPr>
        <w:sectPr w:rsidR="003C3F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3F9B" w:rsidRDefault="003C3F9B" w:rsidP="003C3F9B">
      <w:pPr>
        <w:pStyle w:val="23"/>
        <w:framePr w:w="9816" w:h="3225" w:hRule="exact" w:wrap="none" w:vAnchor="page" w:hAnchor="page" w:x="1148" w:y="846"/>
        <w:shd w:val="clear" w:color="auto" w:fill="auto"/>
        <w:spacing w:before="0" w:after="0" w:line="280" w:lineRule="exact"/>
        <w:ind w:right="200"/>
      </w:pPr>
      <w:bookmarkStart w:id="3" w:name="bookmark8"/>
      <w:r>
        <w:lastRenderedPageBreak/>
        <w:t>Игрушки - атрибуты.</w:t>
      </w:r>
      <w:bookmarkEnd w:id="3"/>
    </w:p>
    <w:p w:rsidR="003C3F9B" w:rsidRDefault="003C3F9B" w:rsidP="003C3F9B">
      <w:pPr>
        <w:pStyle w:val="20"/>
        <w:framePr w:w="9816" w:h="3225" w:hRule="exact" w:wrap="none" w:vAnchor="page" w:hAnchor="page" w:x="1148" w:y="846"/>
        <w:shd w:val="clear" w:color="auto" w:fill="auto"/>
        <w:spacing w:after="0"/>
        <w:ind w:left="320"/>
        <w:jc w:val="left"/>
      </w:pPr>
      <w:r>
        <w:t>Строительный материал, 3-4 машины, машины, куклы, спецодежда сотрудников ГИБДД, набор инструментов для ремонта и обслуживания машин, спецодежда для техников, мигалка с сиреной, телефон, бумага, канцелярские принадлежности, столы, стулья, посуда, полотенце, тряпка, швабра, медицинское оборудование (фонендоскоп, прибор для измерения давления, лопаточка для осмотра горла, градусник, лоток, бинт, медикаменты, шприцы), халат и шапочка врача, предметы-заместители (по выбору детей).</w:t>
      </w:r>
    </w:p>
    <w:p w:rsidR="003C3F9B" w:rsidRDefault="003C3F9B" w:rsidP="003C3F9B">
      <w:pPr>
        <w:pStyle w:val="23"/>
        <w:framePr w:w="9816" w:h="10245" w:hRule="exact" w:wrap="none" w:vAnchor="page" w:hAnchor="page" w:x="1148" w:y="4763"/>
        <w:shd w:val="clear" w:color="auto" w:fill="auto"/>
        <w:spacing w:before="0" w:after="0" w:line="280" w:lineRule="exact"/>
        <w:ind w:right="200"/>
      </w:pPr>
      <w:bookmarkStart w:id="4" w:name="bookmark9"/>
      <w:r>
        <w:t>Примерная игровая обстановка.</w:t>
      </w:r>
      <w:bookmarkEnd w:id="4"/>
    </w:p>
    <w:p w:rsidR="003C3F9B" w:rsidRDefault="003C3F9B" w:rsidP="003C3F9B">
      <w:pPr>
        <w:pStyle w:val="20"/>
        <w:framePr w:w="9816" w:h="10245" w:hRule="exact" w:wrap="none" w:vAnchor="page" w:hAnchor="page" w:x="1148" w:y="4763"/>
        <w:shd w:val="clear" w:color="auto" w:fill="auto"/>
        <w:spacing w:after="0" w:line="370" w:lineRule="exact"/>
        <w:ind w:left="320"/>
        <w:jc w:val="left"/>
      </w:pPr>
      <w:r>
        <w:t>В одной половине комнаты стоят 3-4 машины (можно использовать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shd w:val="clear" w:color="auto" w:fill="auto"/>
        <w:spacing w:after="372" w:line="370" w:lineRule="exact"/>
        <w:ind w:left="320"/>
        <w:jc w:val="left"/>
      </w:pPr>
      <w:r>
        <w:t>конструкции из кубов), в другой половине располагается кабинет: врача с необходимым оборудованием, начальника с телефоном, документами, канцелярскими принадлежностями, столовая со столами, стульями, кассой, посудой, комната отдыха с телевизором, душевой, раздевалкой.</w:t>
      </w:r>
    </w:p>
    <w:p w:rsidR="003C3F9B" w:rsidRDefault="003C3F9B" w:rsidP="003C3F9B">
      <w:pPr>
        <w:pStyle w:val="23"/>
        <w:framePr w:w="9816" w:h="10245" w:hRule="exact" w:wrap="none" w:vAnchor="page" w:hAnchor="page" w:x="1148" w:y="4763"/>
        <w:shd w:val="clear" w:color="auto" w:fill="auto"/>
        <w:spacing w:before="0" w:after="0" w:line="280" w:lineRule="exact"/>
        <w:ind w:right="200"/>
      </w:pPr>
      <w:bookmarkStart w:id="5" w:name="bookmark10"/>
      <w:r>
        <w:t>Предварительная работа.</w:t>
      </w:r>
      <w:bookmarkEnd w:id="5"/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370" w:lineRule="exact"/>
        <w:ind w:left="320"/>
        <w:jc w:val="left"/>
      </w:pPr>
      <w:r>
        <w:t>Знакомство с различными видами транспорта (наземный, водный, воздушный, железнодорожный, грузовой, пассажирский).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712"/>
        </w:tabs>
        <w:spacing w:after="0" w:line="370" w:lineRule="exact"/>
        <w:ind w:left="320"/>
        <w:jc w:val="left"/>
      </w:pPr>
      <w:r>
        <w:t>Рассматривание иллюстраций с изображением машин, работы водителей. Серии картин по ПДД («Не играй на дороге», «Переходи дорогу по пешеходному переходу» и т.п.)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370" w:lineRule="exact"/>
        <w:ind w:left="320"/>
        <w:jc w:val="both"/>
      </w:pPr>
      <w:r>
        <w:t>Знакомство с некоторыми ПДД (знаки, правила перехода улицы).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370" w:lineRule="exact"/>
        <w:ind w:left="320"/>
        <w:jc w:val="both"/>
      </w:pPr>
      <w:r>
        <w:t>Беседа по картине «Авария».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722"/>
        </w:tabs>
        <w:spacing w:after="0" w:line="370" w:lineRule="exact"/>
        <w:ind w:left="320"/>
        <w:jc w:val="left"/>
      </w:pPr>
      <w:r>
        <w:t>Наблюдение в повседневной жизни за машинами и работой сотрудников ГИБДД.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370" w:lineRule="exact"/>
        <w:ind w:left="320"/>
        <w:jc w:val="left"/>
      </w:pPr>
      <w:r>
        <w:t>Беседа из личного опыта о правилах поведения на дороге и личной безопасности.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370" w:lineRule="exact"/>
        <w:ind w:left="320"/>
        <w:jc w:val="both"/>
      </w:pPr>
      <w:r>
        <w:t>Развлечение - эстафета «Мы юные водители (пешеходы)».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717"/>
        </w:tabs>
        <w:spacing w:after="0" w:line="370" w:lineRule="exact"/>
        <w:ind w:left="320"/>
        <w:jc w:val="left"/>
      </w:pPr>
      <w:r>
        <w:t>Рисование на тему «Дорога не место для игры!», «Будь внимателен на дороге!»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280" w:lineRule="exact"/>
        <w:ind w:left="320"/>
        <w:jc w:val="both"/>
      </w:pPr>
      <w:r>
        <w:t>Обсуждение темы «Что необходимо для работы сотрудникам ГИБДД?»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374" w:lineRule="exact"/>
        <w:ind w:left="320"/>
        <w:jc w:val="left"/>
      </w:pPr>
      <w:r>
        <w:t>Д/и на развитие диалектического мышления из книги «Чего на свете не бывает?» О.М. Дьяченко.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374" w:lineRule="exact"/>
        <w:ind w:left="320"/>
        <w:jc w:val="both"/>
      </w:pPr>
      <w:r>
        <w:t>Ручной труд - изготовление атрибутов для игры.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374" w:lineRule="exact"/>
        <w:ind w:left="320"/>
        <w:jc w:val="both"/>
      </w:pPr>
      <w:r>
        <w:t>Изготовление карты города.</w:t>
      </w:r>
    </w:p>
    <w:p w:rsidR="003C3F9B" w:rsidRDefault="003C3F9B" w:rsidP="003C3F9B">
      <w:pPr>
        <w:pStyle w:val="20"/>
        <w:framePr w:w="9816" w:h="10245" w:hRule="exact" w:wrap="none" w:vAnchor="page" w:hAnchor="page" w:x="1148" w:y="4763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374" w:lineRule="exact"/>
        <w:ind w:left="320"/>
        <w:jc w:val="both"/>
      </w:pPr>
      <w:r>
        <w:t>Экскурсия по улицам города.</w:t>
      </w:r>
    </w:p>
    <w:p w:rsidR="003C3F9B" w:rsidRDefault="003C3F9B" w:rsidP="003C3F9B">
      <w:pPr>
        <w:rPr>
          <w:sz w:val="2"/>
          <w:szCs w:val="2"/>
        </w:rPr>
        <w:sectPr w:rsidR="003C3F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3F9B" w:rsidRPr="003C3F9B" w:rsidRDefault="003C3F9B" w:rsidP="003C3F9B">
      <w:pPr>
        <w:framePr w:wrap="none" w:vAnchor="page" w:hAnchor="page" w:x="4408" w:y="870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3C3F9B">
        <w:rPr>
          <w:rFonts w:ascii="Times New Roman" w:hAnsi="Times New Roman" w:cs="Times New Roman"/>
          <w:sz w:val="28"/>
          <w:szCs w:val="28"/>
        </w:rPr>
        <w:lastRenderedPageBreak/>
        <w:t>Приемы руководства игрой.</w:t>
      </w:r>
    </w:p>
    <w:p w:rsidR="003C3F9B" w:rsidRDefault="003C3F9B" w:rsidP="003C3F9B">
      <w:pPr>
        <w:framePr w:w="9816" w:h="7012" w:hRule="exact" w:wrap="none" w:vAnchor="page" w:hAnchor="page" w:x="1129" w:y="1178"/>
        <w:numPr>
          <w:ilvl w:val="0"/>
          <w:numId w:val="3"/>
        </w:numPr>
        <w:tabs>
          <w:tab w:val="left" w:pos="711"/>
        </w:tabs>
        <w:spacing w:line="280" w:lineRule="exact"/>
        <w:ind w:left="420" w:right="144"/>
        <w:jc w:val="both"/>
      </w:pPr>
      <w:r>
        <w:t>этап.</w:t>
      </w:r>
    </w:p>
    <w:p w:rsidR="003C3F9B" w:rsidRDefault="003C3F9B" w:rsidP="003C3F9B">
      <w:pPr>
        <w:pStyle w:val="20"/>
        <w:framePr w:w="9816" w:h="7012" w:hRule="exact" w:wrap="none" w:vAnchor="page" w:hAnchor="page" w:x="1129" w:y="1178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70" w:lineRule="exact"/>
        <w:ind w:left="420" w:right="144"/>
        <w:jc w:val="both"/>
      </w:pPr>
      <w:r>
        <w:t>беседа «Дорога - это хорошо или плохо?»</w:t>
      </w:r>
    </w:p>
    <w:p w:rsidR="003C3F9B" w:rsidRDefault="003C3F9B" w:rsidP="003C3F9B">
      <w:pPr>
        <w:pStyle w:val="20"/>
        <w:framePr w:w="9816" w:h="7012" w:hRule="exact" w:wrap="none" w:vAnchor="page" w:hAnchor="page" w:x="1129" w:y="1178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70" w:lineRule="exact"/>
        <w:ind w:left="420" w:right="144"/>
        <w:jc w:val="both"/>
      </w:pPr>
      <w:r>
        <w:t>предложение поиграть</w:t>
      </w:r>
    </w:p>
    <w:p w:rsidR="003C3F9B" w:rsidRDefault="003C3F9B" w:rsidP="003C3F9B">
      <w:pPr>
        <w:pStyle w:val="20"/>
        <w:framePr w:w="9816" w:h="7012" w:hRule="exact" w:wrap="none" w:vAnchor="page" w:hAnchor="page" w:x="1129" w:y="1178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70" w:lineRule="exact"/>
        <w:ind w:left="420" w:right="144"/>
        <w:jc w:val="both"/>
      </w:pPr>
      <w:r>
        <w:t>участие воспитателя в игре</w:t>
      </w:r>
    </w:p>
    <w:p w:rsidR="003C3F9B" w:rsidRDefault="003C3F9B" w:rsidP="003C3F9B">
      <w:pPr>
        <w:pStyle w:val="20"/>
        <w:framePr w:w="9816" w:h="7012" w:hRule="exact" w:wrap="none" w:vAnchor="page" w:hAnchor="page" w:x="1129" w:y="1178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70" w:lineRule="exact"/>
        <w:ind w:left="420" w:right="144"/>
        <w:jc w:val="both"/>
      </w:pPr>
      <w:r>
        <w:t>совет, подсказка</w:t>
      </w:r>
    </w:p>
    <w:p w:rsidR="003C3F9B" w:rsidRDefault="003C3F9B" w:rsidP="003C3F9B">
      <w:pPr>
        <w:pStyle w:val="20"/>
        <w:framePr w:w="9816" w:h="7012" w:hRule="exact" w:wrap="none" w:vAnchor="page" w:hAnchor="page" w:x="1129" w:y="1178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70" w:lineRule="exact"/>
        <w:ind w:left="420" w:right="144"/>
        <w:jc w:val="both"/>
      </w:pPr>
      <w:r>
        <w:t>обсуждение как дети играли, что можно изготовить для игры</w:t>
      </w:r>
    </w:p>
    <w:p w:rsidR="003C3F9B" w:rsidRDefault="003C3F9B" w:rsidP="003C3F9B">
      <w:pPr>
        <w:framePr w:w="9816" w:h="7012" w:hRule="exact" w:wrap="none" w:vAnchor="page" w:hAnchor="page" w:x="1129" w:y="1178"/>
        <w:numPr>
          <w:ilvl w:val="0"/>
          <w:numId w:val="3"/>
        </w:numPr>
        <w:tabs>
          <w:tab w:val="left" w:pos="740"/>
        </w:tabs>
        <w:spacing w:line="370" w:lineRule="exact"/>
        <w:ind w:left="420" w:right="144"/>
        <w:jc w:val="both"/>
      </w:pPr>
      <w:r>
        <w:t>этап.</w:t>
      </w:r>
    </w:p>
    <w:p w:rsidR="003C3F9B" w:rsidRDefault="003C3F9B" w:rsidP="003C3F9B">
      <w:pPr>
        <w:pStyle w:val="20"/>
        <w:framePr w:w="9816" w:h="7012" w:hRule="exact" w:wrap="none" w:vAnchor="page" w:hAnchor="page" w:x="1129" w:y="1178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70" w:lineRule="exact"/>
        <w:ind w:left="420"/>
        <w:jc w:val="left"/>
      </w:pPr>
      <w:r>
        <w:t>создание ситуации неопределенности. При аварии кто-то получил травму,</w:t>
      </w:r>
      <w:r>
        <w:br/>
        <w:t>врач рекомендует госпитализировать больного.</w:t>
      </w:r>
    </w:p>
    <w:p w:rsidR="003C3F9B" w:rsidRDefault="003C3F9B" w:rsidP="003C3F9B">
      <w:pPr>
        <w:pStyle w:val="20"/>
        <w:framePr w:w="9816" w:h="7012" w:hRule="exact" w:wrap="none" w:vAnchor="page" w:hAnchor="page" w:x="1129" w:y="1178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70" w:lineRule="exact"/>
        <w:ind w:left="420"/>
        <w:jc w:val="left"/>
      </w:pPr>
      <w:r>
        <w:t>обсуждение-беседа из личного опыта о том, что необходимо для создания</w:t>
      </w:r>
      <w:r>
        <w:br/>
        <w:t>«новых цехов» (больница, столовая, кабинет сотрудника ГИБДД)</w:t>
      </w:r>
    </w:p>
    <w:p w:rsidR="003C3F9B" w:rsidRDefault="003C3F9B" w:rsidP="003C3F9B">
      <w:pPr>
        <w:pStyle w:val="20"/>
        <w:framePr w:w="9816" w:h="7012" w:hRule="exact" w:wrap="none" w:vAnchor="page" w:hAnchor="page" w:x="1129" w:y="1178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70" w:lineRule="exact"/>
        <w:ind w:left="420" w:right="144"/>
        <w:jc w:val="both"/>
      </w:pPr>
      <w:r>
        <w:t>совет, подсказка</w:t>
      </w:r>
    </w:p>
    <w:p w:rsidR="003C3F9B" w:rsidRDefault="003C3F9B" w:rsidP="003C3F9B">
      <w:pPr>
        <w:pStyle w:val="20"/>
        <w:framePr w:w="9816" w:h="7012" w:hRule="exact" w:wrap="none" w:vAnchor="page" w:hAnchor="page" w:x="1129" w:y="1178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70" w:lineRule="exact"/>
        <w:ind w:left="420" w:right="144"/>
        <w:jc w:val="both"/>
      </w:pPr>
      <w:r>
        <w:t>обсуждение как дети играли, что можно изготовить для игры</w:t>
      </w:r>
    </w:p>
    <w:p w:rsidR="003C3F9B" w:rsidRDefault="003C3F9B" w:rsidP="003C3F9B">
      <w:pPr>
        <w:framePr w:w="9816" w:h="7012" w:hRule="exact" w:wrap="none" w:vAnchor="page" w:hAnchor="page" w:x="1129" w:y="1178"/>
        <w:numPr>
          <w:ilvl w:val="0"/>
          <w:numId w:val="3"/>
        </w:numPr>
        <w:tabs>
          <w:tab w:val="left" w:pos="745"/>
        </w:tabs>
        <w:spacing w:line="370" w:lineRule="exact"/>
        <w:ind w:left="420" w:right="144"/>
        <w:jc w:val="both"/>
      </w:pPr>
      <w:r>
        <w:t>этап.</w:t>
      </w:r>
    </w:p>
    <w:p w:rsidR="003C3F9B" w:rsidRDefault="003C3F9B" w:rsidP="003C3F9B">
      <w:pPr>
        <w:pStyle w:val="20"/>
        <w:framePr w:w="9816" w:h="7012" w:hRule="exact" w:wrap="none" w:vAnchor="page" w:hAnchor="page" w:x="1129" w:y="1178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70" w:lineRule="exact"/>
        <w:ind w:left="420" w:right="144"/>
        <w:jc w:val="both"/>
      </w:pPr>
      <w:r>
        <w:t>самостоятельная игра, воспитатель наблюдает за игрой, дает рекомендации</w:t>
      </w:r>
    </w:p>
    <w:p w:rsidR="003C3F9B" w:rsidRDefault="003C3F9B" w:rsidP="003C3F9B">
      <w:pPr>
        <w:pStyle w:val="20"/>
        <w:framePr w:w="9816" w:h="7012" w:hRule="exact" w:wrap="none" w:vAnchor="page" w:hAnchor="page" w:x="1129" w:y="1178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70" w:lineRule="exact"/>
        <w:ind w:left="420"/>
        <w:jc w:val="left"/>
      </w:pPr>
      <w:r>
        <w:t>введение роли инспектора (говорит, что автомобиль в аварийном</w:t>
      </w:r>
      <w:r>
        <w:br/>
        <w:t>состоянии; рассказывает: какие современные требования к оборудованию</w:t>
      </w:r>
      <w:r>
        <w:br/>
        <w:t>автомобилей, об изменениях в ПДД и т.п.), проверяет соблюдение ПДД,</w:t>
      </w:r>
      <w:r>
        <w:br/>
        <w:t>выписывает штрафы, проводит беседы по соблюдению ПДД.</w:t>
      </w:r>
    </w:p>
    <w:p w:rsidR="003C3F9B" w:rsidRDefault="003C3F9B" w:rsidP="003C3F9B">
      <w:pPr>
        <w:rPr>
          <w:sz w:val="2"/>
          <w:szCs w:val="2"/>
        </w:rPr>
        <w:sectPr w:rsidR="003C3F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3F9B" w:rsidRPr="003C3F9B" w:rsidRDefault="003C3F9B" w:rsidP="003C3F9B">
      <w:pPr>
        <w:framePr w:w="9816" w:h="3575" w:hRule="exact" w:wrap="none" w:vAnchor="page" w:hAnchor="page" w:x="1231" w:y="1012"/>
        <w:spacing w:line="28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3C3F9B">
        <w:rPr>
          <w:rFonts w:ascii="Times New Roman" w:hAnsi="Times New Roman" w:cs="Times New Roman"/>
          <w:sz w:val="28"/>
          <w:szCs w:val="28"/>
        </w:rPr>
        <w:lastRenderedPageBreak/>
        <w:t>Возможный вариант развития сюжета.</w:t>
      </w:r>
    </w:p>
    <w:p w:rsidR="003C3F9B" w:rsidRPr="003C3F9B" w:rsidRDefault="003C3F9B" w:rsidP="003C3F9B">
      <w:pPr>
        <w:framePr w:w="9816" w:h="3575" w:hRule="exact" w:wrap="none" w:vAnchor="page" w:hAnchor="page" w:x="1231" w:y="1012"/>
        <w:spacing w:line="28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3C3F9B">
        <w:rPr>
          <w:rFonts w:ascii="Times New Roman" w:hAnsi="Times New Roman" w:cs="Times New Roman"/>
          <w:sz w:val="28"/>
          <w:szCs w:val="28"/>
        </w:rPr>
        <w:t>1 этап.</w:t>
      </w:r>
    </w:p>
    <w:p w:rsidR="003C3F9B" w:rsidRDefault="003C3F9B" w:rsidP="003C3F9B">
      <w:pPr>
        <w:pStyle w:val="20"/>
        <w:framePr w:w="9816" w:h="3575" w:hRule="exact" w:wrap="none" w:vAnchor="page" w:hAnchor="page" w:x="1231" w:y="1012"/>
        <w:numPr>
          <w:ilvl w:val="0"/>
          <w:numId w:val="5"/>
        </w:numPr>
        <w:shd w:val="clear" w:color="auto" w:fill="auto"/>
        <w:tabs>
          <w:tab w:val="left" w:pos="767"/>
        </w:tabs>
        <w:spacing w:after="0"/>
        <w:ind w:left="380"/>
        <w:jc w:val="left"/>
      </w:pPr>
      <w:r>
        <w:t>Беседа «Дорога - это хорошо или плохо?». Педагог показывает рисунок дороги, с одной стороны она ярко раскрашена, с другой темная.</w:t>
      </w:r>
    </w:p>
    <w:p w:rsidR="003C3F9B" w:rsidRDefault="003C3F9B" w:rsidP="003C3F9B">
      <w:pPr>
        <w:pStyle w:val="20"/>
        <w:framePr w:w="9816" w:h="3575" w:hRule="exact" w:wrap="none" w:vAnchor="page" w:hAnchor="page" w:x="1231" w:y="1012"/>
        <w:numPr>
          <w:ilvl w:val="0"/>
          <w:numId w:val="6"/>
        </w:numPr>
        <w:shd w:val="clear" w:color="auto" w:fill="auto"/>
        <w:tabs>
          <w:tab w:val="left" w:pos="724"/>
        </w:tabs>
        <w:spacing w:after="0"/>
        <w:ind w:left="380"/>
        <w:jc w:val="both"/>
      </w:pPr>
      <w:r>
        <w:t>Дети, как вы думаете, почему именно так раскрашена дорога?</w:t>
      </w:r>
    </w:p>
    <w:p w:rsidR="003C3F9B" w:rsidRDefault="003C3F9B" w:rsidP="003C3F9B">
      <w:pPr>
        <w:pStyle w:val="20"/>
        <w:framePr w:w="9816" w:h="3575" w:hRule="exact" w:wrap="none" w:vAnchor="page" w:hAnchor="page" w:x="1231" w:y="1012"/>
        <w:numPr>
          <w:ilvl w:val="0"/>
          <w:numId w:val="6"/>
        </w:numPr>
        <w:shd w:val="clear" w:color="auto" w:fill="auto"/>
        <w:tabs>
          <w:tab w:val="left" w:pos="724"/>
        </w:tabs>
        <w:spacing w:after="0"/>
        <w:ind w:left="380"/>
        <w:jc w:val="both"/>
      </w:pPr>
      <w:r>
        <w:t>В каком случае дорога нам может помочь? А в каком навредить?</w:t>
      </w:r>
    </w:p>
    <w:p w:rsidR="003C3F9B" w:rsidRDefault="003C3F9B" w:rsidP="003C3F9B">
      <w:pPr>
        <w:pStyle w:val="20"/>
        <w:framePr w:w="9816" w:h="3575" w:hRule="exact" w:wrap="none" w:vAnchor="page" w:hAnchor="page" w:x="1231" w:y="1012"/>
        <w:numPr>
          <w:ilvl w:val="0"/>
          <w:numId w:val="6"/>
        </w:numPr>
        <w:shd w:val="clear" w:color="auto" w:fill="auto"/>
        <w:tabs>
          <w:tab w:val="left" w:pos="724"/>
        </w:tabs>
        <w:spacing w:after="0"/>
        <w:ind w:left="380"/>
        <w:jc w:val="both"/>
      </w:pPr>
      <w:r>
        <w:t>Какой вывод можем мы сделать из сказанного?</w:t>
      </w:r>
    </w:p>
    <w:p w:rsidR="003C3F9B" w:rsidRDefault="003C3F9B" w:rsidP="003C3F9B">
      <w:pPr>
        <w:pStyle w:val="20"/>
        <w:framePr w:w="9816" w:h="3575" w:hRule="exact" w:wrap="none" w:vAnchor="page" w:hAnchor="page" w:x="1231" w:y="1012"/>
        <w:shd w:val="clear" w:color="auto" w:fill="auto"/>
        <w:spacing w:after="0"/>
        <w:ind w:left="380" w:right="720"/>
        <w:jc w:val="both"/>
      </w:pPr>
      <w:r>
        <w:t>Теперь вы знаете, что дорога может приносить пользу человеку, но если играть на дороге или не соблюдать ПДД, то может произойти авария или несчастный случай.</w:t>
      </w:r>
    </w:p>
    <w:p w:rsidR="003C3F9B" w:rsidRDefault="003C3F9B" w:rsidP="003C3F9B">
      <w:pPr>
        <w:pStyle w:val="20"/>
        <w:framePr w:w="9816" w:h="7120" w:hRule="exact" w:wrap="none" w:vAnchor="page" w:hAnchor="page" w:x="1231" w:y="5273"/>
        <w:numPr>
          <w:ilvl w:val="0"/>
          <w:numId w:val="5"/>
        </w:numPr>
        <w:shd w:val="clear" w:color="auto" w:fill="auto"/>
        <w:tabs>
          <w:tab w:val="left" w:pos="772"/>
        </w:tabs>
        <w:spacing w:after="0" w:line="370" w:lineRule="exact"/>
        <w:ind w:left="380"/>
        <w:jc w:val="left"/>
      </w:pPr>
      <w:r>
        <w:t>Кто из вас знает, что такое ГИБДД и кто там работает? Кто такие водители? Где они работают? Можем ли мы у себя попробовать поиграть? Воспитатель может взять на себя роль начальника автопарка и давать рекомендации по его обустройству.</w:t>
      </w:r>
    </w:p>
    <w:p w:rsidR="003C3F9B" w:rsidRDefault="003C3F9B" w:rsidP="003C3F9B">
      <w:pPr>
        <w:pStyle w:val="20"/>
        <w:framePr w:w="9816" w:h="7120" w:hRule="exact" w:wrap="none" w:vAnchor="page" w:hAnchor="page" w:x="1231" w:y="5273"/>
        <w:shd w:val="clear" w:color="auto" w:fill="auto"/>
        <w:spacing w:after="0" w:line="370" w:lineRule="exact"/>
        <w:ind w:left="380"/>
        <w:jc w:val="both"/>
      </w:pPr>
      <w:r>
        <w:t>-   Где мы можем разместить автопарк?</w:t>
      </w:r>
    </w:p>
    <w:p w:rsidR="003C3F9B" w:rsidRDefault="003C3F9B" w:rsidP="003C3F9B">
      <w:pPr>
        <w:pStyle w:val="20"/>
        <w:framePr w:w="9816" w:h="7120" w:hRule="exact" w:wrap="none" w:vAnchor="page" w:hAnchor="page" w:x="1231" w:y="5273"/>
        <w:numPr>
          <w:ilvl w:val="0"/>
          <w:numId w:val="6"/>
        </w:numPr>
        <w:shd w:val="clear" w:color="auto" w:fill="auto"/>
        <w:tabs>
          <w:tab w:val="left" w:pos="724"/>
        </w:tabs>
        <w:spacing w:after="0" w:line="370" w:lineRule="exact"/>
        <w:ind w:left="380"/>
        <w:jc w:val="both"/>
      </w:pPr>
      <w:r>
        <w:t>Что для этого необходимо?</w:t>
      </w:r>
    </w:p>
    <w:p w:rsidR="003C3F9B" w:rsidRDefault="003C3F9B" w:rsidP="003C3F9B">
      <w:pPr>
        <w:pStyle w:val="20"/>
        <w:framePr w:w="9816" w:h="7120" w:hRule="exact" w:wrap="none" w:vAnchor="page" w:hAnchor="page" w:x="1231" w:y="5273"/>
        <w:numPr>
          <w:ilvl w:val="0"/>
          <w:numId w:val="6"/>
        </w:numPr>
        <w:shd w:val="clear" w:color="auto" w:fill="auto"/>
        <w:tabs>
          <w:tab w:val="left" w:pos="724"/>
        </w:tabs>
        <w:spacing w:after="0" w:line="370" w:lineRule="exact"/>
        <w:ind w:left="380"/>
        <w:jc w:val="both"/>
      </w:pPr>
      <w:r>
        <w:t>Люди, каких профессий могут работать в автопарке?</w:t>
      </w:r>
    </w:p>
    <w:p w:rsidR="003C3F9B" w:rsidRDefault="003C3F9B" w:rsidP="003C3F9B">
      <w:pPr>
        <w:pStyle w:val="20"/>
        <w:framePr w:w="9816" w:h="7120" w:hRule="exact" w:wrap="none" w:vAnchor="page" w:hAnchor="page" w:x="1231" w:y="5273"/>
        <w:numPr>
          <w:ilvl w:val="0"/>
          <w:numId w:val="6"/>
        </w:numPr>
        <w:shd w:val="clear" w:color="auto" w:fill="auto"/>
        <w:tabs>
          <w:tab w:val="left" w:pos="724"/>
        </w:tabs>
        <w:spacing w:after="0" w:line="370" w:lineRule="exact"/>
        <w:ind w:left="380"/>
        <w:jc w:val="both"/>
      </w:pPr>
      <w:r>
        <w:t>Какие атрибуты необходимы для каждой профессии?</w:t>
      </w:r>
    </w:p>
    <w:p w:rsidR="003C3F9B" w:rsidRDefault="003C3F9B" w:rsidP="003C3F9B">
      <w:pPr>
        <w:pStyle w:val="20"/>
        <w:framePr w:w="9816" w:h="7120" w:hRule="exact" w:wrap="none" w:vAnchor="page" w:hAnchor="page" w:x="1231" w:y="5273"/>
        <w:numPr>
          <w:ilvl w:val="0"/>
          <w:numId w:val="6"/>
        </w:numPr>
        <w:shd w:val="clear" w:color="auto" w:fill="auto"/>
        <w:tabs>
          <w:tab w:val="left" w:pos="724"/>
        </w:tabs>
        <w:spacing w:after="0" w:line="370" w:lineRule="exact"/>
        <w:ind w:left="380"/>
        <w:jc w:val="both"/>
      </w:pPr>
      <w:r>
        <w:t>Для наших машин необходимы водители, кто будет управлять техникой?</w:t>
      </w:r>
    </w:p>
    <w:p w:rsidR="003C3F9B" w:rsidRDefault="003C3F9B" w:rsidP="003C3F9B">
      <w:pPr>
        <w:pStyle w:val="20"/>
        <w:framePr w:w="9816" w:h="7120" w:hRule="exact" w:wrap="none" w:vAnchor="page" w:hAnchor="page" w:x="1231" w:y="5273"/>
        <w:numPr>
          <w:ilvl w:val="0"/>
          <w:numId w:val="6"/>
        </w:numPr>
        <w:shd w:val="clear" w:color="auto" w:fill="auto"/>
        <w:tabs>
          <w:tab w:val="left" w:pos="724"/>
        </w:tabs>
        <w:spacing w:after="0" w:line="370" w:lineRule="exact"/>
        <w:ind w:left="380"/>
        <w:jc w:val="both"/>
      </w:pPr>
      <w:r>
        <w:t>Кто хочет быть техником?</w:t>
      </w:r>
    </w:p>
    <w:p w:rsidR="003C3F9B" w:rsidRDefault="003C3F9B" w:rsidP="003C3F9B">
      <w:pPr>
        <w:pStyle w:val="20"/>
        <w:framePr w:w="9816" w:h="7120" w:hRule="exact" w:wrap="none" w:vAnchor="page" w:hAnchor="page" w:x="1231" w:y="5273"/>
        <w:numPr>
          <w:ilvl w:val="0"/>
          <w:numId w:val="6"/>
        </w:numPr>
        <w:shd w:val="clear" w:color="auto" w:fill="auto"/>
        <w:tabs>
          <w:tab w:val="left" w:pos="724"/>
        </w:tabs>
        <w:spacing w:after="296" w:line="370" w:lineRule="exact"/>
        <w:ind w:left="380"/>
        <w:jc w:val="both"/>
      </w:pPr>
      <w:r>
        <w:t>Нам необходимы пешеходы. Кто будет пешеходом?</w:t>
      </w:r>
    </w:p>
    <w:p w:rsidR="003C3F9B" w:rsidRDefault="003C3F9B" w:rsidP="003C3F9B">
      <w:pPr>
        <w:pStyle w:val="20"/>
        <w:framePr w:w="9816" w:h="7120" w:hRule="exact" w:wrap="none" w:vAnchor="page" w:hAnchor="page" w:x="1231" w:y="5273"/>
        <w:numPr>
          <w:ilvl w:val="0"/>
          <w:numId w:val="5"/>
        </w:numPr>
        <w:shd w:val="clear" w:color="auto" w:fill="auto"/>
        <w:tabs>
          <w:tab w:val="left" w:pos="767"/>
        </w:tabs>
        <w:spacing w:after="376" w:line="374" w:lineRule="exact"/>
        <w:ind w:left="380"/>
        <w:jc w:val="left"/>
      </w:pPr>
      <w:r>
        <w:t>Какие знаки необходимо разместить вдоль дороги? (пешеходный переход; стоп; остановка; осторожно, дети; и т.п.)</w:t>
      </w:r>
    </w:p>
    <w:p w:rsidR="003C3F9B" w:rsidRDefault="003C3F9B" w:rsidP="003C3F9B">
      <w:pPr>
        <w:pStyle w:val="20"/>
        <w:framePr w:w="9816" w:h="7120" w:hRule="exact" w:wrap="none" w:vAnchor="page" w:hAnchor="page" w:x="1231" w:y="5273"/>
        <w:numPr>
          <w:ilvl w:val="0"/>
          <w:numId w:val="5"/>
        </w:numPr>
        <w:shd w:val="clear" w:color="auto" w:fill="auto"/>
        <w:tabs>
          <w:tab w:val="left" w:pos="767"/>
        </w:tabs>
        <w:spacing w:after="327" w:line="280" w:lineRule="exact"/>
        <w:ind w:left="380"/>
        <w:jc w:val="both"/>
      </w:pPr>
      <w:r>
        <w:t>Педагог помогает детям в игре, разъясняет.</w:t>
      </w:r>
    </w:p>
    <w:p w:rsidR="003C3F9B" w:rsidRDefault="003C3F9B" w:rsidP="003C3F9B">
      <w:pPr>
        <w:pStyle w:val="20"/>
        <w:framePr w:w="9816" w:h="7120" w:hRule="exact" w:wrap="none" w:vAnchor="page" w:hAnchor="page" w:x="1231" w:y="5273"/>
        <w:numPr>
          <w:ilvl w:val="0"/>
          <w:numId w:val="5"/>
        </w:numPr>
        <w:shd w:val="clear" w:color="auto" w:fill="auto"/>
        <w:tabs>
          <w:tab w:val="left" w:pos="777"/>
        </w:tabs>
        <w:spacing w:after="0" w:line="374" w:lineRule="exact"/>
        <w:ind w:left="380" w:right="720"/>
        <w:jc w:val="both"/>
      </w:pPr>
      <w:r>
        <w:t>После игры проводится обсуждение о том, как дети играли, что можно изготовить для игры.</w:t>
      </w:r>
    </w:p>
    <w:p w:rsidR="003C3F9B" w:rsidRDefault="003C3F9B" w:rsidP="003C3F9B">
      <w:pPr>
        <w:rPr>
          <w:sz w:val="2"/>
          <w:szCs w:val="2"/>
        </w:rPr>
        <w:sectPr w:rsidR="003C3F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3F9B" w:rsidRPr="003C3F9B" w:rsidRDefault="003C3F9B" w:rsidP="003C3F9B">
      <w:pPr>
        <w:framePr w:w="9816" w:h="6628" w:hRule="exact" w:wrap="none" w:vAnchor="page" w:hAnchor="page" w:x="1125" w:y="752"/>
        <w:spacing w:after="61" w:line="280" w:lineRule="exact"/>
        <w:ind w:right="300"/>
        <w:jc w:val="center"/>
        <w:rPr>
          <w:rFonts w:ascii="Times New Roman" w:hAnsi="Times New Roman" w:cs="Times New Roman"/>
          <w:sz w:val="28"/>
          <w:szCs w:val="28"/>
        </w:rPr>
      </w:pPr>
      <w:r w:rsidRPr="003C3F9B">
        <w:rPr>
          <w:rFonts w:ascii="Times New Roman" w:hAnsi="Times New Roman" w:cs="Times New Roman"/>
          <w:sz w:val="28"/>
          <w:szCs w:val="28"/>
        </w:rPr>
        <w:lastRenderedPageBreak/>
        <w:t>2 этап.</w:t>
      </w:r>
    </w:p>
    <w:p w:rsidR="003C3F9B" w:rsidRDefault="003C3F9B" w:rsidP="003C3F9B">
      <w:pPr>
        <w:pStyle w:val="20"/>
        <w:framePr w:w="9816" w:h="6628" w:hRule="exact" w:wrap="none" w:vAnchor="page" w:hAnchor="page" w:x="1125" w:y="752"/>
        <w:numPr>
          <w:ilvl w:val="0"/>
          <w:numId w:val="7"/>
        </w:numPr>
        <w:shd w:val="clear" w:color="auto" w:fill="auto"/>
        <w:tabs>
          <w:tab w:val="left" w:pos="756"/>
        </w:tabs>
        <w:spacing w:after="0" w:line="280" w:lineRule="exact"/>
        <w:ind w:left="420"/>
        <w:jc w:val="both"/>
      </w:pPr>
      <w:r>
        <w:t>Педагог создает ситуацию неопределенности.</w:t>
      </w:r>
    </w:p>
    <w:p w:rsidR="003C3F9B" w:rsidRDefault="003C3F9B" w:rsidP="003C3F9B">
      <w:pPr>
        <w:pStyle w:val="20"/>
        <w:framePr w:w="9816" w:h="6628" w:hRule="exact" w:wrap="none" w:vAnchor="page" w:hAnchor="page" w:x="1125" w:y="752"/>
        <w:shd w:val="clear" w:color="auto" w:fill="auto"/>
        <w:spacing w:after="0"/>
        <w:ind w:left="420" w:right="740"/>
        <w:jc w:val="both"/>
      </w:pPr>
      <w:r>
        <w:t>- Дети, у нас произошло несчастье, Маша (в этой роли может выступать кукла) не соблюдала правила ДД и попала под машину. Надо ей срочно помочь. Она получила травму.</w:t>
      </w:r>
    </w:p>
    <w:p w:rsidR="003C3F9B" w:rsidRDefault="003C3F9B" w:rsidP="003C3F9B">
      <w:pPr>
        <w:pStyle w:val="20"/>
        <w:framePr w:w="9816" w:h="6628" w:hRule="exact" w:wrap="none" w:vAnchor="page" w:hAnchor="page" w:x="1125" w:y="752"/>
        <w:shd w:val="clear" w:color="auto" w:fill="auto"/>
        <w:spacing w:after="356" w:line="360" w:lineRule="exact"/>
        <w:ind w:left="420"/>
        <w:jc w:val="left"/>
      </w:pPr>
      <w:r>
        <w:t>Что необходимо сделать в первую очередь? (Если есть пострадавшие, позвонить в скорую помощь 03, позвонить в службу ГИБДД, оказать первую помощь пострадавшим).</w:t>
      </w:r>
    </w:p>
    <w:p w:rsidR="003C3F9B" w:rsidRDefault="003C3F9B" w:rsidP="003C3F9B">
      <w:pPr>
        <w:pStyle w:val="20"/>
        <w:framePr w:w="9816" w:h="6628" w:hRule="exact" w:wrap="none" w:vAnchor="page" w:hAnchor="page" w:x="1125" w:y="752"/>
        <w:numPr>
          <w:ilvl w:val="0"/>
          <w:numId w:val="7"/>
        </w:numPr>
        <w:shd w:val="clear" w:color="auto" w:fill="auto"/>
        <w:tabs>
          <w:tab w:val="left" w:pos="790"/>
        </w:tabs>
        <w:spacing w:after="0"/>
        <w:ind w:left="420"/>
        <w:jc w:val="left"/>
      </w:pPr>
      <w:r>
        <w:t>Организация приезда скорой помощи. Оказание помощи. Госпитализация. Приезд сотрудника ГИБДД (осматривает место, опрашивает свидетелей, пишет протокол)</w:t>
      </w:r>
    </w:p>
    <w:p w:rsidR="003C3F9B" w:rsidRDefault="003C3F9B" w:rsidP="003C3F9B">
      <w:pPr>
        <w:pStyle w:val="20"/>
        <w:framePr w:w="9816" w:h="6628" w:hRule="exact" w:wrap="none" w:vAnchor="page" w:hAnchor="page" w:x="1125" w:y="752"/>
        <w:shd w:val="clear" w:color="auto" w:fill="auto"/>
        <w:spacing w:after="364" w:line="370" w:lineRule="exact"/>
        <w:ind w:left="420"/>
        <w:jc w:val="left"/>
      </w:pPr>
      <w:r>
        <w:t>Воспитатель берет на себя роль сотрудника, рассказывает, как необходимо было вести себя на месте пострадавшей, предлагает навестить Машу в больнице и рассказать ей о ПДД.</w:t>
      </w:r>
    </w:p>
    <w:p w:rsidR="003C3F9B" w:rsidRDefault="003C3F9B" w:rsidP="003C3F9B">
      <w:pPr>
        <w:pStyle w:val="20"/>
        <w:framePr w:w="9816" w:h="6628" w:hRule="exact" w:wrap="none" w:vAnchor="page" w:hAnchor="page" w:x="1125" w:y="752"/>
        <w:numPr>
          <w:ilvl w:val="0"/>
          <w:numId w:val="7"/>
        </w:numPr>
        <w:shd w:val="clear" w:color="auto" w:fill="auto"/>
        <w:tabs>
          <w:tab w:val="left" w:pos="785"/>
        </w:tabs>
        <w:spacing w:after="0"/>
        <w:ind w:left="420"/>
        <w:jc w:val="left"/>
      </w:pPr>
      <w:r>
        <w:t>Воспитатель берет на себя второстепенную роль, советует, подсказывает, как продуктивнее играть.</w:t>
      </w:r>
    </w:p>
    <w:p w:rsidR="003C3F9B" w:rsidRDefault="003C3F9B" w:rsidP="003C3F9B">
      <w:pPr>
        <w:rPr>
          <w:sz w:val="2"/>
          <w:szCs w:val="2"/>
        </w:rPr>
        <w:sectPr w:rsidR="003C3F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3F9B" w:rsidRDefault="003C3F9B" w:rsidP="003C3F9B">
      <w:pPr>
        <w:pStyle w:val="20"/>
        <w:framePr w:wrap="none" w:vAnchor="page" w:hAnchor="page" w:x="1218" w:y="1044"/>
        <w:numPr>
          <w:ilvl w:val="0"/>
          <w:numId w:val="8"/>
        </w:numPr>
        <w:shd w:val="clear" w:color="auto" w:fill="auto"/>
        <w:tabs>
          <w:tab w:val="left" w:pos="774"/>
        </w:tabs>
        <w:spacing w:after="0" w:line="280" w:lineRule="exact"/>
        <w:ind w:left="420"/>
        <w:jc w:val="both"/>
      </w:pPr>
      <w:r>
        <w:lastRenderedPageBreak/>
        <w:t>Открытие отдела ГИБДД.</w:t>
      </w:r>
    </w:p>
    <w:p w:rsidR="003C3F9B" w:rsidRDefault="003C3F9B" w:rsidP="003C3F9B">
      <w:pPr>
        <w:framePr w:w="9816" w:h="342" w:hRule="exact" w:wrap="none" w:vAnchor="page" w:hAnchor="page" w:x="1218" w:y="680"/>
        <w:spacing w:line="280" w:lineRule="exact"/>
        <w:ind w:right="180"/>
        <w:jc w:val="center"/>
      </w:pPr>
      <w:r>
        <w:rPr>
          <w:rStyle w:val="30"/>
          <w:rFonts w:eastAsia="Microsoft Sans Serif"/>
          <w:b w:val="0"/>
          <w:bCs w:val="0"/>
        </w:rPr>
        <w:t>3 этап.</w:t>
      </w:r>
    </w:p>
    <w:p w:rsidR="003C3F9B" w:rsidRDefault="003C3F9B" w:rsidP="003C3F9B">
      <w:pPr>
        <w:pStyle w:val="20"/>
        <w:framePr w:w="9816" w:h="6734" w:hRule="exact" w:wrap="none" w:vAnchor="page" w:hAnchor="page" w:x="1218" w:y="1733"/>
        <w:numPr>
          <w:ilvl w:val="0"/>
          <w:numId w:val="8"/>
        </w:numPr>
        <w:shd w:val="clear" w:color="auto" w:fill="auto"/>
        <w:tabs>
          <w:tab w:val="left" w:pos="807"/>
        </w:tabs>
        <w:spacing w:after="0" w:line="355" w:lineRule="exact"/>
        <w:ind w:left="420"/>
        <w:jc w:val="left"/>
      </w:pPr>
      <w:r>
        <w:t>Педагог предлагает кому-то из детей взять на себя роль сотрудника ГИБДД.</w:t>
      </w:r>
    </w:p>
    <w:p w:rsidR="003C3F9B" w:rsidRDefault="003C3F9B" w:rsidP="003C3F9B">
      <w:pPr>
        <w:pStyle w:val="20"/>
        <w:framePr w:w="9816" w:h="6734" w:hRule="exact" w:wrap="none" w:vAnchor="page" w:hAnchor="page" w:x="1218" w:y="1733"/>
        <w:shd w:val="clear" w:color="auto" w:fill="auto"/>
        <w:spacing w:after="343" w:line="280" w:lineRule="exact"/>
        <w:ind w:right="180"/>
      </w:pPr>
      <w:r>
        <w:t xml:space="preserve">     Кто-то из детей будет пешеходом, водителем, кондуктором в автобусе и т.д.</w:t>
      </w:r>
    </w:p>
    <w:p w:rsidR="003C3F9B" w:rsidRDefault="003C3F9B" w:rsidP="003C3F9B">
      <w:pPr>
        <w:pStyle w:val="20"/>
        <w:framePr w:w="9816" w:h="6734" w:hRule="exact" w:wrap="none" w:vAnchor="page" w:hAnchor="page" w:x="1218" w:y="1733"/>
        <w:numPr>
          <w:ilvl w:val="0"/>
          <w:numId w:val="8"/>
        </w:numPr>
        <w:shd w:val="clear" w:color="auto" w:fill="auto"/>
        <w:tabs>
          <w:tab w:val="left" w:pos="807"/>
        </w:tabs>
        <w:spacing w:after="368"/>
        <w:ind w:left="420"/>
        <w:jc w:val="left"/>
      </w:pPr>
      <w:r>
        <w:t>Функционирует несколько «цехов» (комната отдыха, кабинет врача, автомастерская, кафе, автозаправочная станция, маршрутное такси и т.п.).</w:t>
      </w:r>
    </w:p>
    <w:p w:rsidR="003C3F9B" w:rsidRDefault="003C3F9B" w:rsidP="003C3F9B">
      <w:pPr>
        <w:pStyle w:val="20"/>
        <w:framePr w:w="9816" w:h="6734" w:hRule="exact" w:wrap="none" w:vAnchor="page" w:hAnchor="page" w:x="1218" w:y="1733"/>
        <w:numPr>
          <w:ilvl w:val="0"/>
          <w:numId w:val="8"/>
        </w:numPr>
        <w:shd w:val="clear" w:color="auto" w:fill="auto"/>
        <w:tabs>
          <w:tab w:val="left" w:pos="802"/>
        </w:tabs>
        <w:spacing w:after="344" w:line="280" w:lineRule="exact"/>
        <w:ind w:left="420"/>
        <w:jc w:val="both"/>
      </w:pPr>
      <w:r>
        <w:t>Введение роли регулировщика движения (не работает светофор).</w:t>
      </w:r>
    </w:p>
    <w:p w:rsidR="003C3F9B" w:rsidRDefault="003C3F9B" w:rsidP="003C3F9B">
      <w:pPr>
        <w:pStyle w:val="20"/>
        <w:framePr w:w="9816" w:h="6734" w:hRule="exact" w:wrap="none" w:vAnchor="page" w:hAnchor="page" w:x="1218" w:y="1733"/>
        <w:numPr>
          <w:ilvl w:val="0"/>
          <w:numId w:val="8"/>
        </w:numPr>
        <w:shd w:val="clear" w:color="auto" w:fill="auto"/>
        <w:tabs>
          <w:tab w:val="left" w:pos="822"/>
        </w:tabs>
        <w:spacing w:after="300" w:line="370" w:lineRule="exact"/>
        <w:ind w:left="420"/>
        <w:jc w:val="left"/>
      </w:pPr>
      <w:r>
        <w:t>Сотрудник ГИБДД проверяет состояние автопарка, в порядке ли документы, следит за выполнением правил ДД, выезжает на аварии, читает лекции о ПДД (в школе, д/саду) и т.д.</w:t>
      </w:r>
    </w:p>
    <w:p w:rsidR="003C3F9B" w:rsidRDefault="003C3F9B" w:rsidP="003C3F9B">
      <w:pPr>
        <w:pStyle w:val="20"/>
        <w:framePr w:w="9816" w:h="6734" w:hRule="exact" w:wrap="none" w:vAnchor="page" w:hAnchor="page" w:x="1218" w:y="1733"/>
        <w:numPr>
          <w:ilvl w:val="0"/>
          <w:numId w:val="8"/>
        </w:numPr>
        <w:shd w:val="clear" w:color="auto" w:fill="auto"/>
        <w:tabs>
          <w:tab w:val="left" w:pos="807"/>
        </w:tabs>
        <w:spacing w:after="293" w:line="370" w:lineRule="exact"/>
        <w:ind w:left="420"/>
        <w:jc w:val="left"/>
      </w:pPr>
      <w:r>
        <w:t>Распределение ролей внутри ГИБДД (начальник, инспектор, секретарь, касса и т.п.)</w:t>
      </w:r>
    </w:p>
    <w:p w:rsidR="003C3F9B" w:rsidRDefault="003C3F9B" w:rsidP="003C3F9B">
      <w:pPr>
        <w:pStyle w:val="20"/>
        <w:framePr w:w="9816" w:h="6734" w:hRule="exact" w:wrap="none" w:vAnchor="page" w:hAnchor="page" w:x="1218" w:y="1733"/>
        <w:numPr>
          <w:ilvl w:val="0"/>
          <w:numId w:val="8"/>
        </w:numPr>
        <w:shd w:val="clear" w:color="auto" w:fill="auto"/>
        <w:tabs>
          <w:tab w:val="left" w:pos="802"/>
        </w:tabs>
        <w:spacing w:after="0" w:line="379" w:lineRule="exact"/>
        <w:ind w:left="420"/>
        <w:jc w:val="left"/>
      </w:pPr>
      <w:r>
        <w:t>Отдел ГИБДД работает, поступают звонки о нарушениях ПДД, авариях, оформляют документы (на машину, выдают права) и т.д.</w:t>
      </w:r>
    </w:p>
    <w:p w:rsidR="003C3F9B" w:rsidRDefault="003C3F9B" w:rsidP="003C3F9B">
      <w:pPr>
        <w:rPr>
          <w:sz w:val="2"/>
          <w:szCs w:val="2"/>
        </w:rPr>
        <w:sectPr w:rsidR="003C3F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15F4" w:rsidRDefault="003815F4" w:rsidP="003C3F9B"/>
    <w:sectPr w:rsidR="003815F4" w:rsidSect="0038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DEE"/>
    <w:multiLevelType w:val="multilevel"/>
    <w:tmpl w:val="1ABE7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F25F4"/>
    <w:multiLevelType w:val="multilevel"/>
    <w:tmpl w:val="5F68A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95FAA"/>
    <w:multiLevelType w:val="multilevel"/>
    <w:tmpl w:val="7AB61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B43D8"/>
    <w:multiLevelType w:val="multilevel"/>
    <w:tmpl w:val="D41CE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8501BB"/>
    <w:multiLevelType w:val="multilevel"/>
    <w:tmpl w:val="251AB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A712A1"/>
    <w:multiLevelType w:val="multilevel"/>
    <w:tmpl w:val="BB0405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644A49"/>
    <w:multiLevelType w:val="multilevel"/>
    <w:tmpl w:val="0D7CB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426001"/>
    <w:multiLevelType w:val="multilevel"/>
    <w:tmpl w:val="A0A20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F9B"/>
    <w:rsid w:val="002B60DC"/>
    <w:rsid w:val="003815F4"/>
    <w:rsid w:val="003C3F9B"/>
    <w:rsid w:val="005507AE"/>
    <w:rsid w:val="00A1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9CBB"/>
  <w15:docId w15:val="{9E1F82CE-A5CE-4877-A083-F0A6516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C3F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C3F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3C3F9B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rsid w:val="003C3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3C3F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C3F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3C3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3F9B"/>
    <w:pPr>
      <w:shd w:val="clear" w:color="auto" w:fill="FFFFFF"/>
      <w:spacing w:after="4440" w:line="365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3C3F9B"/>
    <w:pPr>
      <w:shd w:val="clear" w:color="auto" w:fill="FFFFFF"/>
      <w:spacing w:before="4440" w:after="4440" w:line="58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23">
    <w:name w:val="Заголовок №2"/>
    <w:basedOn w:val="a"/>
    <w:link w:val="22"/>
    <w:rsid w:val="003C3F9B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1117</Words>
  <Characters>6368</Characters>
  <Application>Microsoft Office Word</Application>
  <DocSecurity>0</DocSecurity>
  <Lines>53</Lines>
  <Paragraphs>14</Paragraphs>
  <ScaleCrop>false</ScaleCrop>
  <Company>Hewlett-Packard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5</cp:revision>
  <dcterms:created xsi:type="dcterms:W3CDTF">2018-08-30T09:13:00Z</dcterms:created>
  <dcterms:modified xsi:type="dcterms:W3CDTF">2022-10-02T09:47:00Z</dcterms:modified>
</cp:coreProperties>
</file>